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94D" w:rsidRDefault="00CB094D" w:rsidP="00CB094D">
      <w:r>
        <w:t>The United States Postal Service is the country's primary mail delivery services which are a self-supporting government enterprise. The postal service can serve almost all the addresses within the country; businesses, more than 150 million residences and many businesses. The postal service mainly relies on their different products and packages to melt down all their operations and hardly makes any tax dollars for their daily operations. The postal service has been scattered all round the nation, ensuring that all their customers are answered. The United States Postal Service established in 1775 and is among one of the top employers in the country while employing approximately 61</w:t>
      </w:r>
      <w:proofErr w:type="gramStart"/>
      <w:r>
        <w:t>,7000</w:t>
      </w:r>
      <w:proofErr w:type="gramEnd"/>
      <w:r>
        <w:t xml:space="preserve"> employees</w:t>
      </w:r>
      <w:r>
        <w:t>.</w:t>
      </w:r>
      <w:bookmarkStart w:id="0" w:name="_GoBack"/>
      <w:bookmarkEnd w:id="0"/>
    </w:p>
    <w:p w:rsidR="00CB094D" w:rsidRDefault="00CB094D" w:rsidP="00CB094D">
      <w:r>
        <w:t xml:space="preserve">The full quality management main aim is usually to be able to fully satisfy the customers by pulling together their needs through enhancing the execution with quality improvement. To be able to gain this, different programs have to be integrated the organization's operational processes and workflows. Total quality management attempts to measure their establishment effects to heighten their quality and quality assurance. Through this, the company can achieve several advantages of enhancing various functionalities. </w:t>
      </w:r>
    </w:p>
    <w:p w:rsidR="00CB094D" w:rsidRDefault="00CB094D" w:rsidP="00CB094D">
      <w:r>
        <w:t>Total Quality Management is defined as the approaches used by leadership in an organization or team with a long term process with the primary scope of satisfying their clients. In TQM, the stakeholders of an organization strive to satisfy the needs of customers through enhancing the processes, services, and products to ensure that they are of the quality required. It can also be connoted as an arrangement of management in which the elemental focus of an organization is to the customers through involving the employees. Chiefly, the process uses strategies, appropriate communication, and data in integrating the character into the organization.</w:t>
      </w:r>
    </w:p>
    <w:p w:rsidR="00CB094D" w:rsidRDefault="00CB094D" w:rsidP="00CB094D">
      <w:r>
        <w:t xml:space="preserve"> The United States Postal Service is one of the entities that utilize a TQM approach in its actions. It's important to critically analyze the TQM methodologies which the organization uses to adjust its operation with the business objectives. By exploring how TQM is used in the system to occupy on the needs of the customers and the practices used in creating a customer-centered culture. It is necessary to expound their strategies which are utilized to promote the social organization of the work processes, control, and betterment. The organization concludes by giving an overview of the instruments they correspond by using the six sigma philosophy from teams to individuals. </w:t>
      </w:r>
    </w:p>
    <w:p w:rsidR="00CB094D" w:rsidRDefault="00CB094D" w:rsidP="00CB094D">
      <w:r>
        <w:t xml:space="preserve">Total Quality Management is an integral administration theory of continuous change of the nature of an association items and operations with a specific end goal to meet or surpass client desires managerial weights, expanded rivalry, cost management issues, workforce deficiencies and rising consumerism all strive for consideration and correct. Possessing an undeniably clear spot on the social insurance official's radar screen are matters, including transmitter and receivers protection. Examples of abuse, underuse, and misuse of social insurance administrations has been excessive to customers, vendors and the vital crossroads ever one offering an incredible guarantee through quickly propelling innovation and enormous weight to convey better care to more people for less cost. At this stage, and then, it seems a fitting time for reflection both on the advancement made through Six Sigma applications and the sphere of open doors for what's to come. Drawing from examination and hierarchical experience, we can evaluate skills and face into the hanging out stage in reshaping the course. The Results-Oriented Performance Culture Framework concentrates on adjusting execution to authoritative objectives. For </w:t>
      </w:r>
      <w:r>
        <w:lastRenderedPageBreak/>
        <w:t>this to happen, workers must get an immediate observable pathway between performance desires and acknowledgment frames and the office mission. The idea of "value" has forged up to mean significantly more than the trustworthiness of a constructed stage. Quality now speaks of logic, an arrangement of techniques and rehearses, and a progressing duty to the business brilliance that envelops all issues – and ties in all people inside an association.</w:t>
      </w:r>
    </w:p>
    <w:p w:rsidR="00CB094D" w:rsidRDefault="00CB094D" w:rsidP="00CB094D">
      <w:r>
        <w:t>Total Quality Management viewed as an essential impetus in this setting. It is the reason the TQM idea has caught the consideration of all sides of business and industry, and as well that of legislators and scholastics. The immense number of articles distributed around there is an affirmation of the abnormal state of enthusiasm for quality issues. Amid the recent decade, quality change has set off to be a standout amongst essential, authoritative systems for accomplishing upper hand. Enhancing the quality with which an association can convey its items and administrations is fundamental for contending in an extending worldwide business sector. Department level measurements demonstrate the capacity of the framework's execution to meet the desires of customers, alluding managers, and different vendors essential to quality parameters.</w:t>
      </w:r>
    </w:p>
    <w:p w:rsidR="00A7546A" w:rsidRDefault="00CB094D" w:rsidP="00CB094D">
      <w:r>
        <w:t>In closing, by enforcing a Total Quality Management within the United States Postal Service (USPS) and discussed the main system to critically study and provided suggested improvement steps/activities based on methods used. To assist the governing body to achieve performance excellence, it necessary to formulate a critical analysis through answering the following; the Total Quality Management methodologies or practices that the organization uses or plans to employ to align performance excellence with its business objectives, knowledge of Total Quality Management marketing that focuses on meeting customers' needs and practices to help establish a customer-centered culture. Evaluated techniques to raise the purpose of theater operations, process control, and process improvement, examine tools and techniques that support Six Sigma philosophy, quality in product innovation, process design, and statistical process control (SPC) for monitoring either the company's review and fixing procedures.</w:t>
      </w:r>
    </w:p>
    <w:sectPr w:rsidR="00A754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94D"/>
    <w:rsid w:val="00A7546A"/>
    <w:rsid w:val="00CB094D"/>
    <w:rsid w:val="00D97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45DDD-C916-410F-A392-63C26B368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johnmckinney1</dc:creator>
  <cp:lastModifiedBy>johnmckinney1</cp:lastModifiedBy>
  <cp:revision>2</cp:revision>
  <dcterms:created xsi:type="dcterms:W3CDTF">2017-09-02T13:03:00Z</dcterms:created>
  <dcterms:modified xsi:type="dcterms:W3CDTF">2017-09-02T13:03:00Z</dcterms:modified>
</cp:coreProperties>
</file>